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6E48" w14:textId="77777777" w:rsidR="002E7FFE" w:rsidRPr="00B92C10" w:rsidRDefault="00422BCC" w:rsidP="00422BCC">
      <w:pPr>
        <w:pStyle w:val="Rubrik1"/>
        <w:jc w:val="center"/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Akutpärm - </w:t>
      </w:r>
      <w:r w:rsidR="002E7FFE" w:rsidRPr="00B92C10">
        <w:rPr>
          <w:rFonts w:asciiTheme="minorHAnsi" w:hAnsiTheme="minorHAnsi" w:cstheme="minorHAnsi"/>
          <w:b/>
        </w:rPr>
        <w:t>Innehåll</w:t>
      </w:r>
    </w:p>
    <w:p w14:paraId="1FF08BD6" w14:textId="77777777" w:rsidR="002E7FFE" w:rsidRPr="00B92C10" w:rsidRDefault="002E7FFE" w:rsidP="002E7FF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92C10">
        <w:rPr>
          <w:rFonts w:asciiTheme="minorHAnsi" w:hAnsiTheme="minorHAnsi" w:cstheme="minorHAnsi"/>
          <w:b/>
          <w:sz w:val="28"/>
          <w:szCs w:val="28"/>
        </w:rPr>
        <w:t>Telefonnummer</w:t>
      </w:r>
    </w:p>
    <w:p w14:paraId="6A3155C0" w14:textId="77777777"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Viktiga telefonnummer</w:t>
      </w:r>
    </w:p>
    <w:p w14:paraId="60053F42" w14:textId="6200C115"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Viktiga telefonnummer internt inom Omsorgs &amp; assistans</w:t>
      </w:r>
    </w:p>
    <w:p w14:paraId="4458A025" w14:textId="77777777" w:rsidR="002E7FFE" w:rsidRPr="00B92C10" w:rsidRDefault="002E7FFE" w:rsidP="0091502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Anhöriglista – medarbetare</w:t>
      </w:r>
    </w:p>
    <w:p w14:paraId="6C533687" w14:textId="2841188A" w:rsidR="00E34E04" w:rsidRDefault="00E34E04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–</w:t>
      </w:r>
    </w:p>
    <w:p w14:paraId="220CDD41" w14:textId="53011A1A" w:rsidR="0091502E" w:rsidRPr="00B92C10" w:rsidRDefault="002E7FF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Akutplan</w:t>
      </w:r>
    </w:p>
    <w:p w14:paraId="6290D24A" w14:textId="77777777"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för larm vid nödläge och kris</w:t>
      </w:r>
    </w:p>
    <w:p w14:paraId="68E04C41" w14:textId="77777777"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vid våld och hot</w:t>
      </w:r>
    </w:p>
    <w:p w14:paraId="7FDA3E9D" w14:textId="77777777"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vid telefonhot och bombhot</w:t>
      </w:r>
    </w:p>
    <w:p w14:paraId="72A1078A" w14:textId="77777777"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Första hjälpen vid personskada eller hastigt insjuknande</w:t>
      </w:r>
    </w:p>
    <w:p w14:paraId="26AB38BD" w14:textId="77777777"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 xml:space="preserve">Checklista vid miljöolycka eller </w:t>
      </w:r>
      <w:r w:rsidRPr="00B92C10">
        <w:rPr>
          <w:rFonts w:asciiTheme="minorHAnsi" w:hAnsiTheme="minorHAnsi" w:cstheme="minorHAnsi"/>
          <w:i/>
        </w:rPr>
        <w:t>risk för miljöolycka</w:t>
      </w:r>
    </w:p>
    <w:p w14:paraId="11AC6B07" w14:textId="77777777"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</w:t>
      </w:r>
      <w:r w:rsidR="00A94399">
        <w:rPr>
          <w:rFonts w:asciiTheme="minorHAnsi" w:hAnsiTheme="minorHAnsi" w:cstheme="minorHAnsi"/>
        </w:rPr>
        <w:t xml:space="preserve"> </w:t>
      </w:r>
      <w:r w:rsidRPr="00B92C10">
        <w:rPr>
          <w:rFonts w:asciiTheme="minorHAnsi" w:hAnsiTheme="minorHAnsi" w:cstheme="minorHAnsi"/>
        </w:rPr>
        <w:t>för brand och utrymning</w:t>
      </w:r>
    </w:p>
    <w:p w14:paraId="1E92A025" w14:textId="77777777"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för åtgärder vid krisstöd</w:t>
      </w:r>
    </w:p>
    <w:p w14:paraId="7A16728C" w14:textId="77777777"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vid inbrott, stöld och skadegörelse</w:t>
      </w:r>
    </w:p>
    <w:p w14:paraId="4A354D29" w14:textId="77777777"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vid el- och vattenbrist</w:t>
      </w:r>
    </w:p>
    <w:p w14:paraId="79DDF1BC" w14:textId="77777777"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Viktiga telefonnummer vid nödsituation</w:t>
      </w:r>
    </w:p>
    <w:p w14:paraId="528FC350" w14:textId="77777777"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Olycksfall och tillbud – KIA</w:t>
      </w:r>
    </w:p>
    <w:p w14:paraId="7044C461" w14:textId="77777777"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Pandemi och influensatider</w:t>
      </w:r>
    </w:p>
    <w:p w14:paraId="192EA1CB" w14:textId="77777777"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Värmeböljor</w:t>
      </w:r>
    </w:p>
    <w:p w14:paraId="2D01B998" w14:textId="77777777"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Alkohol och droger på arbetsplatser</w:t>
      </w:r>
    </w:p>
    <w:p w14:paraId="3639D5AF" w14:textId="77777777"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Psykiatrisk hjälp och självmord</w:t>
      </w:r>
    </w:p>
    <w:p w14:paraId="63C76FC4" w14:textId="77777777" w:rsidR="0091502E" w:rsidRPr="00B92C10" w:rsidRDefault="00D97BED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Hot och våld</w:t>
      </w:r>
    </w:p>
    <w:p w14:paraId="7517A032" w14:textId="77777777" w:rsidR="00F15CA8" w:rsidRPr="00B92C10" w:rsidRDefault="002A655C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D97BED" w:rsidRPr="00B92C10">
        <w:rPr>
          <w:rFonts w:asciiTheme="minorHAnsi" w:hAnsiTheme="minorHAnsi" w:cstheme="minorHAnsi"/>
          <w:b/>
        </w:rPr>
        <w:t>Akut sjukdom – eller dödsfall bland medarbetare</w:t>
      </w:r>
    </w:p>
    <w:p w14:paraId="266990E2" w14:textId="77777777" w:rsidR="00D97BED" w:rsidRPr="00B92C10" w:rsidRDefault="00D97BED" w:rsidP="00F15CA8">
      <w:pPr>
        <w:pStyle w:val="Rubrik3"/>
        <w:ind w:firstLine="1304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Dödsfall kund</w:t>
      </w:r>
    </w:p>
    <w:p w14:paraId="3AE7E52D" w14:textId="72CB226A" w:rsidR="00D97BED" w:rsidRPr="00B92C10" w:rsidRDefault="00D97BED" w:rsidP="00D97BED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</w:r>
      <w:r w:rsidR="00E34E04">
        <w:rPr>
          <w:rFonts w:asciiTheme="minorHAnsi" w:hAnsiTheme="minorHAnsi" w:cstheme="minorHAnsi"/>
        </w:rPr>
        <w:t>Akut sjukdoms- eller dödsfall medarbetare</w:t>
      </w:r>
    </w:p>
    <w:p w14:paraId="6D4FB63A" w14:textId="7072F5F6" w:rsidR="00F15CA8" w:rsidRPr="00B92C10" w:rsidRDefault="002A655C" w:rsidP="002A655C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E34E04">
        <w:rPr>
          <w:rFonts w:asciiTheme="minorHAnsi" w:hAnsiTheme="minorHAnsi" w:cstheme="minorHAnsi"/>
          <w:b/>
        </w:rPr>
        <w:t xml:space="preserve">- </w:t>
      </w:r>
    </w:p>
    <w:p w14:paraId="260EC8D5" w14:textId="77777777" w:rsidR="00F15CA8" w:rsidRPr="00B92C10" w:rsidRDefault="002A655C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Snöoväder eller annan allvarlig händelse</w:t>
      </w:r>
    </w:p>
    <w:p w14:paraId="203B4D4D" w14:textId="77777777" w:rsidR="00F15CA8" w:rsidRPr="00B92C10" w:rsidRDefault="002A655C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Att bemöta media</w:t>
      </w:r>
    </w:p>
    <w:p w14:paraId="1E11461C" w14:textId="59200E65" w:rsidR="009050D7" w:rsidRDefault="002A655C" w:rsidP="00FD4F4C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Handlingsplan för trygghetsjouren</w:t>
      </w:r>
      <w:r w:rsidR="00E34E04">
        <w:rPr>
          <w:rFonts w:asciiTheme="minorHAnsi" w:hAnsiTheme="minorHAnsi" w:cstheme="minorHAnsi"/>
          <w:b/>
        </w:rPr>
        <w:t xml:space="preserve"> (beslutsstöd under kvällar, nätter och helger)</w:t>
      </w:r>
    </w:p>
    <w:p w14:paraId="17BB706C" w14:textId="77777777" w:rsidR="00A94399" w:rsidRPr="00A94399" w:rsidRDefault="00A94399" w:rsidP="00A94399">
      <w:pPr>
        <w:tabs>
          <w:tab w:val="left" w:pos="3345"/>
        </w:tabs>
      </w:pPr>
      <w:r>
        <w:tab/>
      </w:r>
    </w:p>
    <w:sectPr w:rsidR="00A94399" w:rsidRPr="00A943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A9C3" w14:textId="77777777" w:rsidR="002E7FFE" w:rsidRDefault="002E7FFE" w:rsidP="002E7FFE">
      <w:pPr>
        <w:spacing w:after="0" w:line="240" w:lineRule="auto"/>
      </w:pPr>
      <w:r>
        <w:separator/>
      </w:r>
    </w:p>
  </w:endnote>
  <w:endnote w:type="continuationSeparator" w:id="0">
    <w:p w14:paraId="1BA1A680" w14:textId="77777777" w:rsidR="002E7FFE" w:rsidRDefault="002E7FFE" w:rsidP="002E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A94399" w:rsidRPr="00993316" w14:paraId="6491825A" w14:textId="77777777" w:rsidTr="00A94399">
      <w:trPr>
        <w:trHeight w:val="251"/>
        <w:jc w:val="center"/>
      </w:trPr>
      <w:tc>
        <w:tcPr>
          <w:tcW w:w="1912" w:type="dxa"/>
        </w:tcPr>
        <w:p w14:paraId="320BF81F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Löpnummer</w:t>
          </w:r>
        </w:p>
      </w:tc>
      <w:tc>
        <w:tcPr>
          <w:tcW w:w="2470" w:type="dxa"/>
        </w:tcPr>
        <w:p w14:paraId="103A984E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Fastställd/senast uppdaterad</w:t>
          </w:r>
        </w:p>
      </w:tc>
      <w:tc>
        <w:tcPr>
          <w:tcW w:w="2064" w:type="dxa"/>
        </w:tcPr>
        <w:p w14:paraId="32F1900D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Beslutsinstans</w:t>
          </w:r>
        </w:p>
      </w:tc>
      <w:tc>
        <w:tcPr>
          <w:tcW w:w="2912" w:type="dxa"/>
        </w:tcPr>
        <w:p w14:paraId="78300089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Ansvarig för dokumentet</w:t>
          </w:r>
        </w:p>
      </w:tc>
    </w:tr>
    <w:tr w:rsidR="00A94399" w:rsidRPr="00993316" w14:paraId="463A188B" w14:textId="77777777" w:rsidTr="00A94399">
      <w:trPr>
        <w:trHeight w:val="230"/>
        <w:jc w:val="center"/>
      </w:trPr>
      <w:tc>
        <w:tcPr>
          <w:tcW w:w="1912" w:type="dxa"/>
        </w:tcPr>
        <w:p w14:paraId="3D4296D4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0" w:name="Diarienummer"/>
          <w:bookmarkEnd w:id="0"/>
        </w:p>
      </w:tc>
      <w:tc>
        <w:tcPr>
          <w:tcW w:w="2470" w:type="dxa"/>
        </w:tcPr>
        <w:p w14:paraId="3EA11E94" w14:textId="68D8CA44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202</w:t>
          </w:r>
          <w:r w:rsidR="00E34E04">
            <w:rPr>
              <w:rFonts w:ascii="Gill Sans MT" w:hAnsi="Gill Sans MT"/>
              <w:sz w:val="16"/>
              <w:szCs w:val="16"/>
            </w:rPr>
            <w:t>2-04-19</w:t>
          </w:r>
        </w:p>
      </w:tc>
      <w:tc>
        <w:tcPr>
          <w:tcW w:w="2064" w:type="dxa"/>
        </w:tcPr>
        <w:p w14:paraId="461EEC42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1" w:name="Beslutsinsats"/>
          <w:r w:rsidRPr="00A94399">
            <w:rPr>
              <w:rFonts w:ascii="Gill Sans MT" w:hAnsi="Gill Sans MT"/>
              <w:sz w:val="16"/>
              <w:szCs w:val="16"/>
            </w:rPr>
            <w:t>Välfärd samhällsservice</w:t>
          </w:r>
          <w:bookmarkEnd w:id="1"/>
        </w:p>
      </w:tc>
      <w:tc>
        <w:tcPr>
          <w:tcW w:w="2912" w:type="dxa"/>
        </w:tcPr>
        <w:p w14:paraId="2B5A674F" w14:textId="19A38D56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2" w:name="Politskt"/>
          <w:bookmarkEnd w:id="2"/>
          <w:r>
            <w:rPr>
              <w:rFonts w:ascii="Gill Sans MT" w:hAnsi="Gill Sans MT"/>
              <w:sz w:val="16"/>
              <w:szCs w:val="16"/>
            </w:rPr>
            <w:t xml:space="preserve">Ledningsgruppen för </w:t>
          </w:r>
          <w:r w:rsidR="00E34E04">
            <w:rPr>
              <w:rFonts w:ascii="Gill Sans MT" w:hAnsi="Gill Sans MT"/>
              <w:sz w:val="16"/>
              <w:szCs w:val="16"/>
            </w:rPr>
            <w:t>personlig assistans</w:t>
          </w:r>
        </w:p>
      </w:tc>
    </w:tr>
  </w:tbl>
  <w:p w14:paraId="3DCC53FA" w14:textId="77777777" w:rsidR="00A94399" w:rsidRDefault="00A943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A752" w14:textId="77777777" w:rsidR="002E7FFE" w:rsidRDefault="002E7FFE" w:rsidP="002E7FFE">
      <w:pPr>
        <w:spacing w:after="0" w:line="240" w:lineRule="auto"/>
      </w:pPr>
      <w:r>
        <w:separator/>
      </w:r>
    </w:p>
  </w:footnote>
  <w:footnote w:type="continuationSeparator" w:id="0">
    <w:p w14:paraId="5279DBB4" w14:textId="77777777" w:rsidR="002E7FFE" w:rsidRDefault="002E7FFE" w:rsidP="002E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ED4C" w14:textId="77777777" w:rsidR="002E7FFE" w:rsidRDefault="002E7FFE">
    <w:pPr>
      <w:pStyle w:val="Sidhuvud"/>
    </w:pPr>
    <w:r>
      <w:rPr>
        <w:noProof/>
        <w:color w:val="0000FF"/>
      </w:rPr>
      <w:drawing>
        <wp:inline distT="0" distB="0" distL="0" distR="0" wp14:anchorId="76D851F3" wp14:editId="63CCCE56">
          <wp:extent cx="1174750" cy="1174750"/>
          <wp:effectExtent l="0" t="0" r="6350" b="6350"/>
          <wp:docPr id="1" name="Bildobjekt 1" descr="Bildresultat för nacka kommu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nacka kommu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C670C" w14:textId="77777777" w:rsidR="002E7FFE" w:rsidRDefault="002E7F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97C"/>
    <w:multiLevelType w:val="hybridMultilevel"/>
    <w:tmpl w:val="AB78BA80"/>
    <w:lvl w:ilvl="0" w:tplc="11C874C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796E445B"/>
    <w:multiLevelType w:val="hybridMultilevel"/>
    <w:tmpl w:val="4E1299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2A655C"/>
    <w:rsid w:val="002E7FFE"/>
    <w:rsid w:val="00422BCC"/>
    <w:rsid w:val="00643080"/>
    <w:rsid w:val="006C0080"/>
    <w:rsid w:val="009050D7"/>
    <w:rsid w:val="0091502E"/>
    <w:rsid w:val="00A94399"/>
    <w:rsid w:val="00B92C10"/>
    <w:rsid w:val="00D97BED"/>
    <w:rsid w:val="00E34E04"/>
    <w:rsid w:val="00F15CA8"/>
    <w:rsid w:val="00F86420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F4A9"/>
  <w15:chartTrackingRefBased/>
  <w15:docId w15:val="{0824BADD-1D89-4737-B125-E917889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7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7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7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08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7FFE"/>
  </w:style>
  <w:style w:type="paragraph" w:styleId="Sidfot">
    <w:name w:val="footer"/>
    <w:basedOn w:val="Normal"/>
    <w:link w:val="SidfotChar"/>
    <w:unhideWhenUsed/>
    <w:rsid w:val="002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7FFE"/>
  </w:style>
  <w:style w:type="character" w:customStyle="1" w:styleId="Rubrik1Char">
    <w:name w:val="Rubrik 1 Char"/>
    <w:basedOn w:val="Standardstycketeckensnitt"/>
    <w:link w:val="Rubrik1"/>
    <w:uiPriority w:val="9"/>
    <w:rsid w:val="002E7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E7FFE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2E7FFE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E7FFE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2E7FFE"/>
    <w:pPr>
      <w:spacing w:after="100"/>
      <w:ind w:left="440"/>
    </w:pPr>
    <w:rPr>
      <w:rFonts w:eastAsiaTheme="minorEastAsia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E7F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7F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91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se/url?sa=i&amp;rct=j&amp;q=&amp;esrc=s&amp;source=images&amp;cd=&amp;ved=2ahUKEwjimM3DjIPnAhVqkosKHVPPDRQQjRx6BAgBEAQ&amp;url=https%3A%2F%2Fwww.youtube.com%2Fuser%2Fnackakommun&amp;psig=AOvVaw1bD9ciTkfHsuGELulCWJCM&amp;ust=157909153633830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FA3F-653E-420D-BEC7-9DF2278C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Källmarker Anna</dc:creator>
  <cp:keywords/>
  <dc:description/>
  <cp:lastModifiedBy>Eva Persson</cp:lastModifiedBy>
  <cp:revision>2</cp:revision>
  <dcterms:created xsi:type="dcterms:W3CDTF">2022-04-19T12:18:00Z</dcterms:created>
  <dcterms:modified xsi:type="dcterms:W3CDTF">2022-04-19T12:18:00Z</dcterms:modified>
</cp:coreProperties>
</file>